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506568" w:rsidRDefault="002B4799" w:rsidP="009D5548">
      <w:pPr>
        <w:wordWrap/>
        <w:snapToGrid w:val="0"/>
        <w:spacing w:after="0" w:line="384" w:lineRule="auto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506568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506568" w:rsidRDefault="002B4799" w:rsidP="009D5548">
      <w:pPr>
        <w:wordWrap/>
        <w:snapToGrid w:val="0"/>
        <w:spacing w:after="0" w:line="384" w:lineRule="auto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506568" w:rsidRDefault="002B4799" w:rsidP="009D5548">
      <w:pPr>
        <w:wordWrap/>
        <w:snapToGrid w:val="0"/>
        <w:spacing w:after="0" w:line="384" w:lineRule="auto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F176C0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Thurs</w:t>
      </w:r>
      <w:r w:rsidR="00BD176E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d</w:t>
      </w:r>
      <w:r w:rsidR="001A59F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a</w:t>
      </w:r>
      <w:r w:rsidR="00BB52D4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y</w:t>
      </w:r>
      <w:r w:rsidR="00A90C3F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</w:t>
      </w:r>
      <w:r w:rsidR="00BD176E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October </w:t>
      </w:r>
      <w:r w:rsidR="00F176C0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27</w:t>
      </w:r>
      <w:r w:rsidR="001D5977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506568" w:rsidRDefault="002B4799" w:rsidP="009D5548">
      <w:pPr>
        <w:wordWrap/>
        <w:snapToGrid w:val="0"/>
        <w:spacing w:after="0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F176C0" w:rsidRDefault="00F176C0" w:rsidP="009D5548">
      <w:pPr>
        <w:wordWrap/>
        <w:snapToGrid w:val="0"/>
        <w:spacing w:after="0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Regional Media Policy Division (02-2110-1450, 1451</w:t>
      </w:r>
      <w:r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914739" w:rsidRPr="00506568" w:rsidRDefault="00F176C0" w:rsidP="009D5548">
      <w:pPr>
        <w:wordWrap/>
        <w:snapToGrid w:val="0"/>
        <w:spacing w:after="0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Media Diversity Policy Division (02-2110-1460, 1293</w:t>
      </w:r>
      <w:r w:rsidR="00F371A8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Default="00B1685A" w:rsidP="009D5548">
      <w:pPr>
        <w:wordWrap/>
        <w:snapToGrid w:val="0"/>
        <w:spacing w:after="0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69506B" w:rsidRPr="00506568" w:rsidRDefault="0069506B" w:rsidP="009D5548">
      <w:pPr>
        <w:wordWrap/>
        <w:snapToGrid w:val="0"/>
        <w:spacing w:after="0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6115A4" w:rsidRPr="009574A9" w:rsidRDefault="00BD176E" w:rsidP="0069506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KCC </w:t>
      </w:r>
      <w:r w:rsidR="00F176C0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HO</w:t>
      </w:r>
      <w:r w:rsidR="0084054F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LDS</w:t>
      </w:r>
      <w:r w:rsidR="00F176C0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2022 </w:t>
      </w:r>
      <w:r w:rsidR="00273725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MEDIA </w:t>
      </w:r>
      <w:r w:rsidR="00F176C0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FESTIVAL</w:t>
      </w:r>
      <w:r w:rsidR="00C04700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FOR THE DISAB</w:t>
      </w:r>
      <w:r w:rsidR="009574A9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LED</w:t>
      </w:r>
    </w:p>
    <w:p w:rsidR="001A59F4" w:rsidRPr="00FB0C98" w:rsidRDefault="001A59F4" w:rsidP="0069506B">
      <w:pPr>
        <w:pStyle w:val="a4"/>
        <w:spacing w:line="336" w:lineRule="auto"/>
        <w:ind w:left="1170" w:hanging="370"/>
        <w:jc w:val="center"/>
        <w:rPr>
          <w:rFonts w:ascii="Times New Roman" w:eastAsia="굴림"/>
          <w:sz w:val="24"/>
          <w:szCs w:val="24"/>
        </w:rPr>
      </w:pPr>
    </w:p>
    <w:p w:rsidR="00F176C0" w:rsidRPr="00FB0C98" w:rsidRDefault="00F176C0" w:rsidP="0069506B">
      <w:pPr>
        <w:spacing w:after="0" w:line="384" w:lineRule="auto"/>
        <w:jc w:val="center"/>
        <w:textAlignment w:val="baseline"/>
        <w:rPr>
          <w:rFonts w:ascii="Times New Roman" w:eastAsia="바탕체" w:hAnsi="Times New Roman" w:cs="Times New Roman"/>
          <w:i/>
          <w:color w:val="000000"/>
          <w:spacing w:val="-2"/>
          <w:kern w:val="0"/>
          <w:sz w:val="24"/>
          <w:szCs w:val="24"/>
        </w:rPr>
      </w:pPr>
      <w:r w:rsidRPr="00FB0C98">
        <w:rPr>
          <w:rFonts w:ascii="Times New Roman" w:eastAsia="바탕체" w:hAnsi="Times New Roman" w:cs="Times New Roman"/>
          <w:i/>
          <w:color w:val="000000"/>
          <w:spacing w:val="-2"/>
          <w:kern w:val="0"/>
          <w:sz w:val="24"/>
          <w:szCs w:val="24"/>
        </w:rPr>
        <w:t>Media and art come together for happiness without barriers in the return to normalcy</w:t>
      </w:r>
    </w:p>
    <w:p w:rsidR="00F176C0" w:rsidRPr="00FB0C98" w:rsidRDefault="00F176C0" w:rsidP="009D5548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2"/>
          <w:kern w:val="0"/>
          <w:sz w:val="24"/>
          <w:szCs w:val="24"/>
        </w:rPr>
      </w:pPr>
    </w:p>
    <w:p w:rsidR="00273725" w:rsidRPr="0069506B" w:rsidRDefault="00273725" w:rsidP="009D5548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  <w:r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The Korea Communications Commission (</w:t>
      </w:r>
      <w:r w:rsidR="009574A9"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KCC, </w:t>
      </w:r>
      <w:r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Chairman</w:t>
      </w:r>
      <w:r w:rsidR="009574A9"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Han Sang-hyu</w:t>
      </w:r>
      <w:r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k) and the </w:t>
      </w:r>
      <w:r w:rsidR="009574A9"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Community</w:t>
      </w:r>
      <w:r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Media </w:t>
      </w:r>
      <w:r w:rsidR="009574A9"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Center</w:t>
      </w:r>
      <w:r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(Chairman </w:t>
      </w:r>
      <w:r w:rsidR="009574A9"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Cho Han-kyu</w:t>
      </w:r>
      <w:r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) anno</w:t>
      </w:r>
      <w:r w:rsidR="009574A9"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unced they would hold the ‘</w:t>
      </w:r>
      <w:r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2022 Media Festival</w:t>
      </w:r>
      <w:r w:rsidR="009574A9"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for the Disabled’</w:t>
      </w:r>
      <w:r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at the Busan </w:t>
      </w:r>
      <w:r w:rsidR="009574A9"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Community</w:t>
      </w:r>
      <w:r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M</w:t>
      </w:r>
      <w:r w:rsidR="009574A9"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edia Center on October 27 and 28</w:t>
      </w:r>
      <w:r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.</w:t>
      </w:r>
    </w:p>
    <w:p w:rsidR="00273725" w:rsidRPr="0069506B" w:rsidRDefault="00273725" w:rsidP="009D5548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2B1A8B" w:rsidRPr="0069506B" w:rsidRDefault="00071505" w:rsidP="009D5548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Marking </w:t>
      </w:r>
      <w:r w:rsidR="0084054F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its 16th anniversary this year,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 festival </w:t>
      </w:r>
      <w:r w:rsidR="00273725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offers a variety of programs </w:t>
      </w:r>
      <w:r w:rsidR="00F8129B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for</w:t>
      </w:r>
      <w:r w:rsidR="00273725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both disabled and non-disabled people </w:t>
      </w:r>
      <w:r w:rsidR="00F8129B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to</w:t>
      </w:r>
      <w:r w:rsidR="00273725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enjoy without discrimination under the banner of “Fortunately, 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return to normal daily life</w:t>
      </w:r>
      <w:r w:rsidR="00273725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 for happiness without barriers</w:t>
      </w:r>
      <w:r w:rsidR="00B817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.”</w:t>
      </w:r>
      <w:r w:rsidR="002B1A8B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2B1A8B" w:rsidRPr="0069506B" w:rsidRDefault="002B1A8B" w:rsidP="009D5548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2B1A8B" w:rsidRPr="0069506B" w:rsidRDefault="00273725" w:rsidP="009D5548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opening ceremony was held on the</w:t>
      </w:r>
      <w:r w:rsidR="00F8129B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Thursday, October 27th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at 3 pm at the Busan </w:t>
      </w:r>
      <w:r w:rsidR="00F8129B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Community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Media Center </w:t>
      </w:r>
      <w:r w:rsidR="00F8129B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with KCC Chairman Han Sang-hyu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k, Chairman</w:t>
      </w:r>
      <w:r w:rsidR="00B817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Cho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Chang-yong of the Busan </w:t>
      </w:r>
      <w:r w:rsidR="00C04700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Differently Abled Federation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 and loc</w:t>
      </w:r>
      <w:r w:rsidR="00F8129B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al broadcasting representative in attendance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  <w:r w:rsidR="00F8129B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There were also celebratory performances, such as concerts and comedy shows, for visually impaired and non-disabled people to enjoy. </w:t>
      </w:r>
    </w:p>
    <w:p w:rsidR="002B1A8B" w:rsidRPr="0069506B" w:rsidRDefault="002B1A8B" w:rsidP="009D5548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273725" w:rsidRPr="0069506B" w:rsidRDefault="00273725" w:rsidP="009D5548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In this two-day event, </w:t>
      </w:r>
      <w:r w:rsidR="00E227A6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 variety of</w:t>
      </w:r>
      <w:r w:rsidR="002B1A8B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‘barrier-free’ 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events such as</w:t>
      </w:r>
      <w:r w:rsidR="002B1A8B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film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screenings, exhibitions,</w:t>
      </w:r>
      <w:r w:rsidR="00E227A6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special lectures, and educational experiences will be held 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to remove barriers between disabled and non-disabled people.</w:t>
      </w:r>
    </w:p>
    <w:p w:rsidR="00E227A6" w:rsidRPr="0069506B" w:rsidRDefault="00E227A6" w:rsidP="009D5548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0A6F3F" w:rsidRPr="0069506B" w:rsidRDefault="00273725" w:rsidP="009D5548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At </w:t>
      </w:r>
      <w:r w:rsidR="00420B77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Busan </w:t>
      </w:r>
      <w:r w:rsidR="00B817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Community</w:t>
      </w:r>
      <w:r w:rsidR="00420B77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Media Center, participants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can </w:t>
      </w:r>
      <w:r w:rsidR="00420B77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partake in 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experience</w:t>
      </w:r>
      <w:r w:rsidR="00420B77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s </w:t>
      </w:r>
      <w:r w:rsidR="0040051C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to relate to</w:t>
      </w:r>
      <w:r w:rsidR="00420B77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 reality of people with disabilities, as well as </w:t>
      </w:r>
      <w:r w:rsidR="0040051C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view</w:t>
      </w:r>
      <w:r w:rsidR="00420B77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and produce 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broadcasts for the disabled. </w:t>
      </w:r>
      <w:r w:rsidR="00420B77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At the Cinematheque in the Busan Cinema Center, people can </w:t>
      </w:r>
      <w:r w:rsidR="00B817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experience</w:t>
      </w:r>
      <w:r w:rsidR="00420B77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0051C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11 films, including </w:t>
      </w:r>
      <w:r w:rsidR="0040051C" w:rsidRPr="0069506B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</w:rPr>
        <w:t>Decision to Leave</w:t>
      </w:r>
      <w:r w:rsidR="00420B77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with assistive technology such as video description and captions.</w:t>
      </w:r>
    </w:p>
    <w:p w:rsidR="000A6F3F" w:rsidRPr="0069506B" w:rsidRDefault="000A6F3F" w:rsidP="009D5548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9D5548" w:rsidRPr="0069506B" w:rsidRDefault="00FA5CE0" w:rsidP="009D5548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</w:t>
      </w:r>
      <w:r w:rsidR="00273725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ddition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ally</w:t>
      </w:r>
      <w:r w:rsidR="00273725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B817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festival will include </w:t>
      </w:r>
      <w:r w:rsidR="00273725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special lectures by 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renowned speakers</w:t>
      </w:r>
      <w:r w:rsidR="00273725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on communication and awareness of the visually 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and aurally impaired, and an event where a traveling </w:t>
      </w:r>
      <w:r w:rsidR="00273725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media bus visit</w:t>
      </w:r>
      <w:r w:rsidR="00B817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 school for special needs students who cannot easily visit the festival. Furthermore, </w:t>
      </w:r>
      <w:r w:rsidR="00FF2BBC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regional broadcaster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FF2BBC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will air a program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A6F3F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focusing on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 difficulties disabled viewers face.</w:t>
      </w:r>
    </w:p>
    <w:p w:rsidR="009D5548" w:rsidRPr="0069506B" w:rsidRDefault="009D5548" w:rsidP="009D5548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F176C0" w:rsidRPr="0069506B" w:rsidRDefault="007F41C9" w:rsidP="009D5548">
      <w:pPr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In his opening address, Chairman Han Sang-hyuk commented</w:t>
      </w:r>
      <w:r w:rsidR="00273725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 “This festival was prepared for disabled and non-disabled people to communicate cultural and artistic values</w:t>
      </w:r>
      <w:r w:rsidR="00B817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through media</w:t>
      </w:r>
      <w:r w:rsidR="00273725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​​beyond the </w:t>
      </w:r>
      <w:r w:rsidR="00B817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barrier</w:t>
      </w:r>
      <w:r w:rsidR="00273725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of discrimination and alienation. We will continue our policy efforts</w:t>
      </w:r>
      <w:r w:rsidR="009D5548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</w:t>
      </w:r>
      <w:r w:rsidR="00273725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such as media education </w:t>
      </w:r>
      <w:r w:rsidR="009D5548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and </w:t>
      </w:r>
      <w:r w:rsidR="00273725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support for the production of broadcast</w:t>
      </w: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ing</w:t>
      </w:r>
      <w:r w:rsidR="00273725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content</w:t>
      </w:r>
      <w:r w:rsidR="009D5548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for the disabled, to break down the barrier of discrimination and bias which impedes the socially marginalized</w:t>
      </w:r>
      <w:r w:rsidR="00273725"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.”</w:t>
      </w:r>
    </w:p>
    <w:p w:rsidR="00FA5CE0" w:rsidRPr="0069506B" w:rsidRDefault="00FA5CE0" w:rsidP="009D5548">
      <w:pPr>
        <w:spacing w:after="0" w:line="372" w:lineRule="auto"/>
        <w:textAlignment w:val="baseline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7F41C9" w:rsidRDefault="007F41C9" w:rsidP="009D5548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  <w:r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On the following day</w:t>
      </w:r>
      <w:r w:rsidR="00273725"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, Chairman Han</w:t>
      </w:r>
      <w:r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will tour</w:t>
      </w:r>
      <w:r w:rsidR="00273725"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the broadcasting site for the disabled at Busan KB</w:t>
      </w:r>
      <w:r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S and listen</w:t>
      </w:r>
      <w:r w:rsidR="00273725"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to difficulties in the production and distribution process of broa</w:t>
      </w:r>
      <w:r w:rsidR="009D5548"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dcasting for the disabled by meeting with associations for the disabled</w:t>
      </w:r>
      <w:r w:rsidR="00273725"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, broadcasters, an</w:t>
      </w:r>
      <w:r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d production companies in Busan. He </w:t>
      </w:r>
      <w:r w:rsidR="00273725"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then </w:t>
      </w:r>
      <w:r w:rsidR="00B817A3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will </w:t>
      </w:r>
      <w:r w:rsidR="009D5548"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o</w:t>
      </w:r>
      <w:r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ffer encouragement to small business owners who help the growth of small businesses and </w:t>
      </w:r>
      <w:r w:rsidR="00273725"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support the production and transmission of broadcast advertisements</w:t>
      </w:r>
      <w:r w:rsidR="009D5548" w:rsidRPr="0069506B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in order to promote regional broadcast advertisements.</w:t>
      </w:r>
    </w:p>
    <w:p w:rsidR="0069506B" w:rsidRPr="0069506B" w:rsidRDefault="0069506B" w:rsidP="009D5548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</w:pPr>
    </w:p>
    <w:p w:rsidR="00914739" w:rsidRPr="0069506B" w:rsidRDefault="002B4799" w:rsidP="0069506B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69506B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69506B" w:rsidRDefault="002B4799" w:rsidP="0069506B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950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695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69" w:rsidRDefault="00AD6A69" w:rsidP="0073552A">
      <w:pPr>
        <w:spacing w:after="0" w:line="240" w:lineRule="auto"/>
      </w:pPr>
      <w:r>
        <w:separator/>
      </w:r>
    </w:p>
  </w:endnote>
  <w:endnote w:type="continuationSeparator" w:id="0">
    <w:p w:rsidR="00AD6A69" w:rsidRDefault="00AD6A69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69" w:rsidRDefault="00AD6A69" w:rsidP="0073552A">
      <w:pPr>
        <w:spacing w:after="0" w:line="240" w:lineRule="auto"/>
      </w:pPr>
      <w:r>
        <w:separator/>
      </w:r>
    </w:p>
  </w:footnote>
  <w:footnote w:type="continuationSeparator" w:id="0">
    <w:p w:rsidR="00AD6A69" w:rsidRDefault="00AD6A69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71505"/>
    <w:rsid w:val="00086E37"/>
    <w:rsid w:val="000912F7"/>
    <w:rsid w:val="000A6F3F"/>
    <w:rsid w:val="000B2BEB"/>
    <w:rsid w:val="000C0DF9"/>
    <w:rsid w:val="000C70A0"/>
    <w:rsid w:val="001706E9"/>
    <w:rsid w:val="001A0E47"/>
    <w:rsid w:val="001A59F4"/>
    <w:rsid w:val="001C2A60"/>
    <w:rsid w:val="001D0B0C"/>
    <w:rsid w:val="001D5977"/>
    <w:rsid w:val="002165C8"/>
    <w:rsid w:val="002170BD"/>
    <w:rsid w:val="00221249"/>
    <w:rsid w:val="002370E6"/>
    <w:rsid w:val="00240239"/>
    <w:rsid w:val="00247EDB"/>
    <w:rsid w:val="00262ADA"/>
    <w:rsid w:val="00270028"/>
    <w:rsid w:val="00273725"/>
    <w:rsid w:val="002A4216"/>
    <w:rsid w:val="002B1A8B"/>
    <w:rsid w:val="002B4799"/>
    <w:rsid w:val="002F44D9"/>
    <w:rsid w:val="00315792"/>
    <w:rsid w:val="00315D03"/>
    <w:rsid w:val="00320871"/>
    <w:rsid w:val="003210C5"/>
    <w:rsid w:val="003540F9"/>
    <w:rsid w:val="003657DD"/>
    <w:rsid w:val="00377835"/>
    <w:rsid w:val="00377FE3"/>
    <w:rsid w:val="003847FE"/>
    <w:rsid w:val="003E5446"/>
    <w:rsid w:val="003F1FAD"/>
    <w:rsid w:val="003F3FB7"/>
    <w:rsid w:val="0040051C"/>
    <w:rsid w:val="00413527"/>
    <w:rsid w:val="00420B77"/>
    <w:rsid w:val="0045408B"/>
    <w:rsid w:val="004859A3"/>
    <w:rsid w:val="00487584"/>
    <w:rsid w:val="0049055F"/>
    <w:rsid w:val="004C1F34"/>
    <w:rsid w:val="004D00EB"/>
    <w:rsid w:val="004F086B"/>
    <w:rsid w:val="00506568"/>
    <w:rsid w:val="005147D7"/>
    <w:rsid w:val="00514FB5"/>
    <w:rsid w:val="00581FBB"/>
    <w:rsid w:val="00595DE4"/>
    <w:rsid w:val="005D7350"/>
    <w:rsid w:val="006115A4"/>
    <w:rsid w:val="00615C17"/>
    <w:rsid w:val="006226FF"/>
    <w:rsid w:val="00637652"/>
    <w:rsid w:val="00680085"/>
    <w:rsid w:val="00684BD8"/>
    <w:rsid w:val="00684D64"/>
    <w:rsid w:val="0069506B"/>
    <w:rsid w:val="006C0640"/>
    <w:rsid w:val="006C1531"/>
    <w:rsid w:val="006D6E0C"/>
    <w:rsid w:val="007133E2"/>
    <w:rsid w:val="0073552A"/>
    <w:rsid w:val="007A59A7"/>
    <w:rsid w:val="007D192E"/>
    <w:rsid w:val="007F41C9"/>
    <w:rsid w:val="007F658A"/>
    <w:rsid w:val="00804DDB"/>
    <w:rsid w:val="0084054F"/>
    <w:rsid w:val="00844DAF"/>
    <w:rsid w:val="008513EF"/>
    <w:rsid w:val="0088332A"/>
    <w:rsid w:val="008A1992"/>
    <w:rsid w:val="008C15B8"/>
    <w:rsid w:val="00900E07"/>
    <w:rsid w:val="00911173"/>
    <w:rsid w:val="00914739"/>
    <w:rsid w:val="00920521"/>
    <w:rsid w:val="00940453"/>
    <w:rsid w:val="009574A9"/>
    <w:rsid w:val="00972A06"/>
    <w:rsid w:val="009D5548"/>
    <w:rsid w:val="00A506F5"/>
    <w:rsid w:val="00A776DF"/>
    <w:rsid w:val="00A90C3F"/>
    <w:rsid w:val="00A9196C"/>
    <w:rsid w:val="00AB2AC5"/>
    <w:rsid w:val="00AD6A69"/>
    <w:rsid w:val="00AF701D"/>
    <w:rsid w:val="00B1685A"/>
    <w:rsid w:val="00B37790"/>
    <w:rsid w:val="00B530F8"/>
    <w:rsid w:val="00B647FA"/>
    <w:rsid w:val="00B817A3"/>
    <w:rsid w:val="00BB52D4"/>
    <w:rsid w:val="00BD176E"/>
    <w:rsid w:val="00BE4B56"/>
    <w:rsid w:val="00C04700"/>
    <w:rsid w:val="00C11960"/>
    <w:rsid w:val="00C159CD"/>
    <w:rsid w:val="00C25F98"/>
    <w:rsid w:val="00C34334"/>
    <w:rsid w:val="00C50A03"/>
    <w:rsid w:val="00D15590"/>
    <w:rsid w:val="00D21382"/>
    <w:rsid w:val="00D269CF"/>
    <w:rsid w:val="00D5683D"/>
    <w:rsid w:val="00D940A9"/>
    <w:rsid w:val="00DA7705"/>
    <w:rsid w:val="00DC0905"/>
    <w:rsid w:val="00DC7094"/>
    <w:rsid w:val="00E00330"/>
    <w:rsid w:val="00E227A6"/>
    <w:rsid w:val="00E23A3A"/>
    <w:rsid w:val="00E35A0D"/>
    <w:rsid w:val="00E70DE8"/>
    <w:rsid w:val="00E75DE6"/>
    <w:rsid w:val="00E9769C"/>
    <w:rsid w:val="00EB36F6"/>
    <w:rsid w:val="00EC08E1"/>
    <w:rsid w:val="00EE6C2D"/>
    <w:rsid w:val="00F176C0"/>
    <w:rsid w:val="00F21876"/>
    <w:rsid w:val="00F2224A"/>
    <w:rsid w:val="00F27074"/>
    <w:rsid w:val="00F369C3"/>
    <w:rsid w:val="00F371A8"/>
    <w:rsid w:val="00F45F80"/>
    <w:rsid w:val="00F601E9"/>
    <w:rsid w:val="00F8129B"/>
    <w:rsid w:val="00F945A0"/>
    <w:rsid w:val="00FA5769"/>
    <w:rsid w:val="00FA5CE0"/>
    <w:rsid w:val="00FB0130"/>
    <w:rsid w:val="00FB0C98"/>
    <w:rsid w:val="00FD05D5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2022-11-02T08:44:00Z</dcterms:created>
  <dcterms:modified xsi:type="dcterms:W3CDTF">2022-11-02T08:44:00Z</dcterms:modified>
  <cp:version>1100.0100.01</cp:version>
</cp:coreProperties>
</file>